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198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2DF74AAE" wp14:editId="02F8BF18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Default="001174E4" w:rsidP="001174E4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1174E4" w:rsidRPr="004D766A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D766A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1174E4" w:rsidRPr="004D766A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4D766A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4D766A"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:rsidR="001174E4" w:rsidRPr="004D766A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1174E4" w:rsidRPr="004D766A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891198" w:rsidRPr="004D766A" w:rsidRDefault="00AA2F54" w:rsidP="00891198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</w:t>
      </w:r>
      <w:r w:rsidR="00891198" w:rsidRPr="004D766A">
        <w:rPr>
          <w:rFonts w:ascii="Liberation Serif" w:hAnsi="Liberation Serif" w:cs="Liberation Serif"/>
          <w:sz w:val="26"/>
          <w:szCs w:val="26"/>
        </w:rPr>
        <w:t>т</w:t>
      </w:r>
      <w:r>
        <w:rPr>
          <w:rFonts w:ascii="Liberation Serif" w:hAnsi="Liberation Serif" w:cs="Liberation Serif"/>
          <w:sz w:val="26"/>
          <w:szCs w:val="26"/>
        </w:rPr>
        <w:t xml:space="preserve"> 15.04.2025 г. </w:t>
      </w:r>
      <w:r w:rsidR="00891198" w:rsidRPr="004D766A">
        <w:rPr>
          <w:rFonts w:ascii="Liberation Serif" w:hAnsi="Liberation Serif" w:cs="Liberation Serif"/>
          <w:sz w:val="26"/>
          <w:szCs w:val="26"/>
        </w:rPr>
        <w:t xml:space="preserve"> № </w:t>
      </w:r>
      <w:r>
        <w:rPr>
          <w:rFonts w:ascii="Liberation Serif" w:hAnsi="Liberation Serif" w:cs="Liberation Serif"/>
          <w:sz w:val="26"/>
          <w:szCs w:val="26"/>
        </w:rPr>
        <w:t>596-р</w:t>
      </w:r>
    </w:p>
    <w:p w:rsidR="00891198" w:rsidRPr="004D766A" w:rsidRDefault="00891198" w:rsidP="00891198">
      <w:pPr>
        <w:rPr>
          <w:rFonts w:ascii="Liberation Serif" w:hAnsi="Liberation Serif" w:cs="Liberation Serif"/>
        </w:rPr>
      </w:pPr>
      <w:r w:rsidRPr="004D766A">
        <w:rPr>
          <w:rFonts w:ascii="Liberation Serif" w:hAnsi="Liberation Serif" w:cs="Liberation Serif"/>
        </w:rPr>
        <w:t xml:space="preserve">       </w:t>
      </w:r>
      <w:r w:rsidR="008C5411" w:rsidRPr="004D766A">
        <w:rPr>
          <w:rFonts w:ascii="Liberation Serif" w:hAnsi="Liberation Serif" w:cs="Liberation Serif"/>
        </w:rPr>
        <w:t xml:space="preserve">   </w:t>
      </w:r>
      <w:r w:rsidRPr="004D766A">
        <w:rPr>
          <w:rFonts w:ascii="Liberation Serif" w:hAnsi="Liberation Serif" w:cs="Liberation Serif"/>
        </w:rPr>
        <w:t xml:space="preserve">     </w:t>
      </w:r>
      <w:r w:rsidR="00AA2F54">
        <w:rPr>
          <w:rFonts w:ascii="Liberation Serif" w:hAnsi="Liberation Serif" w:cs="Liberation Serif"/>
        </w:rPr>
        <w:t xml:space="preserve"> </w:t>
      </w:r>
      <w:r w:rsidRPr="004D766A">
        <w:rPr>
          <w:rFonts w:ascii="Liberation Serif" w:hAnsi="Liberation Serif" w:cs="Liberation Serif"/>
        </w:rPr>
        <w:t>г. Куртамыш</w:t>
      </w:r>
    </w:p>
    <w:p w:rsidR="00891198" w:rsidRPr="004D766A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891198" w:rsidRPr="004D766A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891198" w:rsidRPr="004D766A" w:rsidRDefault="00891198" w:rsidP="000B4113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4D766A">
        <w:rPr>
          <w:rFonts w:ascii="Liberation Serif" w:hAnsi="Liberation Serif" w:cs="Liberation Serif"/>
          <w:b/>
          <w:bCs/>
          <w:sz w:val="26"/>
          <w:szCs w:val="26"/>
        </w:rPr>
        <w:t>О</w:t>
      </w:r>
      <w:r w:rsidR="000B4113">
        <w:rPr>
          <w:rFonts w:ascii="Liberation Serif" w:hAnsi="Liberation Serif" w:cs="Liberation Serif"/>
          <w:b/>
          <w:bCs/>
          <w:sz w:val="26"/>
          <w:szCs w:val="26"/>
        </w:rPr>
        <w:t xml:space="preserve"> внесении изменения в </w:t>
      </w:r>
      <w:proofErr w:type="gramStart"/>
      <w:r w:rsidR="000B4113">
        <w:rPr>
          <w:rFonts w:ascii="Liberation Serif" w:hAnsi="Liberation Serif" w:cs="Liberation Serif"/>
          <w:b/>
          <w:bCs/>
          <w:sz w:val="26"/>
          <w:szCs w:val="26"/>
        </w:rPr>
        <w:t xml:space="preserve">распоряжение </w:t>
      </w:r>
      <w:r w:rsidR="004E56B3" w:rsidRPr="004D766A">
        <w:rPr>
          <w:rFonts w:ascii="Liberation Serif" w:hAnsi="Liberation Serif" w:cs="Liberation Serif"/>
          <w:b/>
          <w:bCs/>
          <w:sz w:val="26"/>
          <w:szCs w:val="26"/>
        </w:rPr>
        <w:t xml:space="preserve"> Администрации</w:t>
      </w:r>
      <w:proofErr w:type="gramEnd"/>
      <w:r w:rsidR="004E56B3" w:rsidRPr="004D766A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Pr="004D766A">
        <w:rPr>
          <w:rFonts w:ascii="Liberation Serif" w:hAnsi="Liberation Serif" w:cs="Liberation Serif"/>
          <w:b/>
          <w:bCs/>
          <w:sz w:val="26"/>
          <w:szCs w:val="26"/>
        </w:rPr>
        <w:t>Куртам</w:t>
      </w:r>
      <w:r w:rsidR="000B4113">
        <w:rPr>
          <w:rFonts w:ascii="Liberation Serif" w:hAnsi="Liberation Serif" w:cs="Liberation Serif"/>
          <w:b/>
          <w:bCs/>
          <w:sz w:val="26"/>
          <w:szCs w:val="26"/>
        </w:rPr>
        <w:t>ышского муниципального округа</w:t>
      </w:r>
      <w:r w:rsidRPr="004D766A">
        <w:rPr>
          <w:rFonts w:ascii="Liberation Serif" w:hAnsi="Liberation Serif" w:cs="Liberation Serif"/>
          <w:b/>
          <w:bCs/>
          <w:sz w:val="26"/>
          <w:szCs w:val="26"/>
        </w:rPr>
        <w:t xml:space="preserve"> Курганской области</w:t>
      </w:r>
      <w:r w:rsidR="000B4113">
        <w:rPr>
          <w:rFonts w:ascii="Liberation Serif" w:hAnsi="Liberation Serif" w:cs="Liberation Serif"/>
          <w:b/>
          <w:bCs/>
          <w:sz w:val="26"/>
          <w:szCs w:val="26"/>
        </w:rPr>
        <w:t xml:space="preserve"> от 18.10.2024 г. № 1488-р «Об утверждении перечня муниципальных программ </w:t>
      </w:r>
      <w:proofErr w:type="spellStart"/>
      <w:r w:rsidR="000B4113">
        <w:rPr>
          <w:rFonts w:ascii="Liberation Serif" w:hAnsi="Liberation Serif" w:cs="Liberation Serif"/>
          <w:b/>
          <w:bCs/>
          <w:sz w:val="26"/>
          <w:szCs w:val="26"/>
        </w:rPr>
        <w:t>Куртамышского</w:t>
      </w:r>
      <w:proofErr w:type="spellEnd"/>
      <w:r w:rsidR="000B4113">
        <w:rPr>
          <w:rFonts w:ascii="Liberation Serif" w:hAnsi="Liberation Serif" w:cs="Liberation Serif"/>
          <w:b/>
          <w:bCs/>
          <w:sz w:val="26"/>
          <w:szCs w:val="26"/>
        </w:rPr>
        <w:t xml:space="preserve"> муниципального округа Курганской области»</w:t>
      </w:r>
    </w:p>
    <w:p w:rsidR="00891198" w:rsidRDefault="00891198" w:rsidP="00891198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300D6F" w:rsidRPr="004D766A" w:rsidRDefault="00300D6F" w:rsidP="00891198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4D766A" w:rsidRDefault="00891198" w:rsidP="00300D6F">
      <w:pPr>
        <w:tabs>
          <w:tab w:val="left" w:pos="709"/>
        </w:tabs>
        <w:jc w:val="both"/>
        <w:rPr>
          <w:rFonts w:ascii="Liberation Serif" w:hAnsi="Liberation Serif" w:cs="Liberation Serif"/>
          <w:sz w:val="26"/>
          <w:szCs w:val="26"/>
        </w:rPr>
      </w:pPr>
      <w:r w:rsidRPr="004D766A">
        <w:rPr>
          <w:rFonts w:ascii="Liberation Serif" w:hAnsi="Liberation Serif" w:cs="Liberation Serif"/>
          <w:sz w:val="26"/>
          <w:szCs w:val="26"/>
        </w:rPr>
        <w:t xml:space="preserve">         </w:t>
      </w:r>
      <w:r w:rsidR="00300D6F">
        <w:rPr>
          <w:rFonts w:ascii="Liberation Serif" w:hAnsi="Liberation Serif" w:cs="Liberation Serif"/>
          <w:sz w:val="26"/>
          <w:szCs w:val="26"/>
        </w:rPr>
        <w:tab/>
      </w:r>
      <w:r w:rsidRPr="004D766A">
        <w:rPr>
          <w:rFonts w:ascii="Liberation Serif" w:hAnsi="Liberation Serif" w:cs="Liberation Serif"/>
          <w:sz w:val="26"/>
          <w:szCs w:val="26"/>
        </w:rPr>
        <w:t>В соответствии с</w:t>
      </w:r>
      <w:r w:rsidR="000B4113">
        <w:rPr>
          <w:rFonts w:ascii="Liberation Serif" w:hAnsi="Liberation Serif" w:cs="Liberation Serif"/>
          <w:sz w:val="26"/>
          <w:szCs w:val="26"/>
        </w:rPr>
        <w:t>о статьей 179 Бюджетного кодекса Российской Федерации, Федеральным законом от 06.1</w:t>
      </w:r>
      <w:r w:rsidR="0047535E">
        <w:rPr>
          <w:rFonts w:ascii="Liberation Serif" w:hAnsi="Liberation Serif" w:cs="Liberation Serif"/>
          <w:sz w:val="26"/>
          <w:szCs w:val="26"/>
        </w:rPr>
        <w:t xml:space="preserve">0.2003 </w:t>
      </w:r>
      <w:r w:rsidRPr="004D766A">
        <w:rPr>
          <w:rFonts w:ascii="Liberation Serif" w:hAnsi="Liberation Serif" w:cs="Liberation Serif"/>
          <w:sz w:val="26"/>
          <w:szCs w:val="26"/>
        </w:rPr>
        <w:t>г. № 131-ФЗ «Об общих принципах организации местного самоуправления в Российской Федерации»,</w:t>
      </w:r>
      <w:r w:rsidR="000B4113">
        <w:rPr>
          <w:rFonts w:ascii="Liberation Serif" w:hAnsi="Liberation Serif" w:cs="Liberation Serif"/>
          <w:sz w:val="26"/>
          <w:szCs w:val="26"/>
        </w:rPr>
        <w:t xml:space="preserve"> статьей 39 Устава </w:t>
      </w:r>
      <w:proofErr w:type="spellStart"/>
      <w:r w:rsidR="000B4113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0B4113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области, постановлением Администрации </w:t>
      </w:r>
      <w:proofErr w:type="spellStart"/>
      <w:r w:rsidR="000B4113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0B4113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от 01.02.2022 г. № 25 «О муниципальных программах </w:t>
      </w:r>
      <w:proofErr w:type="spellStart"/>
      <w:r w:rsidR="000B4113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0B4113">
        <w:rPr>
          <w:rFonts w:ascii="Liberation Serif" w:hAnsi="Liberation Serif" w:cs="Liberation Serif"/>
          <w:sz w:val="26"/>
          <w:szCs w:val="26"/>
        </w:rPr>
        <w:t xml:space="preserve"> муниципального округа К</w:t>
      </w:r>
      <w:r w:rsidRPr="004D766A">
        <w:rPr>
          <w:rFonts w:ascii="Liberation Serif" w:hAnsi="Liberation Serif" w:cs="Liberation Serif"/>
          <w:sz w:val="26"/>
          <w:szCs w:val="26"/>
        </w:rPr>
        <w:t>урганской области</w:t>
      </w:r>
      <w:r w:rsidR="00300D6F">
        <w:rPr>
          <w:rFonts w:ascii="Liberation Serif" w:hAnsi="Liberation Serif" w:cs="Liberation Serif"/>
          <w:sz w:val="26"/>
          <w:szCs w:val="26"/>
        </w:rPr>
        <w:t>»,</w:t>
      </w:r>
      <w:r w:rsidR="000B4113">
        <w:rPr>
          <w:rFonts w:ascii="Liberation Serif" w:hAnsi="Liberation Serif" w:cs="Liberation Serif"/>
          <w:sz w:val="26"/>
          <w:szCs w:val="26"/>
        </w:rPr>
        <w:t xml:space="preserve"> в связи с утверждением Программы</w:t>
      </w:r>
      <w:r w:rsidR="0047535E">
        <w:rPr>
          <w:rFonts w:ascii="Liberation Serif" w:hAnsi="Liberation Serif" w:cs="Liberation Serif"/>
          <w:sz w:val="26"/>
          <w:szCs w:val="26"/>
        </w:rPr>
        <w:t xml:space="preserve"> комплексного развития систем коммунальной инфраструктуры </w:t>
      </w:r>
      <w:r w:rsidRPr="004D766A">
        <w:rPr>
          <w:rFonts w:ascii="Liberation Serif" w:hAnsi="Liberation Serif" w:cs="Liberation Serif"/>
          <w:sz w:val="26"/>
          <w:szCs w:val="26"/>
        </w:rPr>
        <w:t xml:space="preserve">Администрация </w:t>
      </w:r>
      <w:proofErr w:type="spellStart"/>
      <w:r w:rsidRPr="004D766A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Pr="004D766A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</w:t>
      </w:r>
    </w:p>
    <w:p w:rsidR="00300D6F" w:rsidRDefault="001174E4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4D766A">
        <w:rPr>
          <w:rFonts w:ascii="Liberation Serif" w:hAnsi="Liberation Serif" w:cs="Liberation Serif"/>
          <w:sz w:val="26"/>
          <w:szCs w:val="26"/>
        </w:rPr>
        <w:t>ОБЯЗЫВА</w:t>
      </w:r>
      <w:r w:rsidR="00891198" w:rsidRPr="004D766A">
        <w:rPr>
          <w:rFonts w:ascii="Liberation Serif" w:hAnsi="Liberation Serif" w:cs="Liberation Serif"/>
          <w:sz w:val="26"/>
          <w:szCs w:val="26"/>
        </w:rPr>
        <w:t>ЕТ:</w:t>
      </w:r>
      <w:r w:rsidR="00300D6F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9C6BF3" w:rsidRDefault="00891198" w:rsidP="00300D6F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4D766A">
        <w:rPr>
          <w:rFonts w:ascii="Liberation Serif" w:hAnsi="Liberation Serif" w:cs="Liberation Serif"/>
          <w:sz w:val="26"/>
          <w:szCs w:val="26"/>
        </w:rPr>
        <w:t xml:space="preserve">1. </w:t>
      </w:r>
      <w:r w:rsidR="0047535E">
        <w:rPr>
          <w:rFonts w:ascii="Liberation Serif" w:hAnsi="Liberation Serif" w:cs="Liberation Serif"/>
          <w:sz w:val="26"/>
          <w:szCs w:val="26"/>
        </w:rPr>
        <w:t>Внести в распоряжение Администрац</w:t>
      </w:r>
      <w:r w:rsidRPr="004D766A">
        <w:rPr>
          <w:rFonts w:ascii="Liberation Serif" w:hAnsi="Liberation Serif" w:cs="Liberation Serif"/>
          <w:sz w:val="26"/>
          <w:szCs w:val="26"/>
        </w:rPr>
        <w:t xml:space="preserve">ии </w:t>
      </w:r>
      <w:proofErr w:type="spellStart"/>
      <w:r w:rsidRPr="004D766A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Pr="004D766A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</w:t>
      </w:r>
      <w:r w:rsidR="0047535E">
        <w:rPr>
          <w:rFonts w:ascii="Liberation Serif" w:hAnsi="Liberation Serif" w:cs="Liberation Serif"/>
          <w:sz w:val="26"/>
          <w:szCs w:val="26"/>
        </w:rPr>
        <w:t xml:space="preserve"> от 18.10.2024 г. № 1488-р «Об утверждении перечня муниципальных программ </w:t>
      </w:r>
      <w:proofErr w:type="spellStart"/>
      <w:r w:rsidR="0047535E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47535E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</w:t>
      </w:r>
      <w:r w:rsidR="009C6BF3">
        <w:rPr>
          <w:rFonts w:ascii="Liberation Serif" w:hAnsi="Liberation Serif" w:cs="Liberation Serif"/>
          <w:sz w:val="26"/>
          <w:szCs w:val="26"/>
        </w:rPr>
        <w:t xml:space="preserve"> следующее изменение:</w:t>
      </w:r>
    </w:p>
    <w:p w:rsidR="009C6BF3" w:rsidRDefault="001174E4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4D766A">
        <w:rPr>
          <w:rFonts w:ascii="Liberation Serif" w:hAnsi="Liberation Serif" w:cs="Liberation Serif"/>
          <w:sz w:val="26"/>
          <w:szCs w:val="26"/>
        </w:rPr>
        <w:t xml:space="preserve">       </w:t>
      </w:r>
      <w:r w:rsidR="009C6BF3">
        <w:rPr>
          <w:rFonts w:ascii="Liberation Serif" w:hAnsi="Liberation Serif" w:cs="Liberation Serif"/>
          <w:sz w:val="26"/>
          <w:szCs w:val="26"/>
        </w:rPr>
        <w:t>- приложение к распоряжению дополнить п. 27 следующего содержания:</w:t>
      </w:r>
    </w:p>
    <w:p w:rsidR="009C6BF3" w:rsidRDefault="00300D6F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3345"/>
        <w:gridCol w:w="5244"/>
      </w:tblGrid>
      <w:tr w:rsidR="009C6BF3" w:rsidRPr="000D3191" w:rsidTr="00B25A94">
        <w:tc>
          <w:tcPr>
            <w:tcW w:w="591" w:type="dxa"/>
            <w:shd w:val="clear" w:color="auto" w:fill="auto"/>
          </w:tcPr>
          <w:p w:rsidR="009C6BF3" w:rsidRPr="009C6BF3" w:rsidRDefault="009C6BF3" w:rsidP="007D3BBB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9C6BF3">
              <w:rPr>
                <w:rFonts w:ascii="Liberation Serif" w:hAnsi="Liberation Serif" w:cs="Liberation Serif"/>
                <w:sz w:val="26"/>
                <w:szCs w:val="26"/>
              </w:rPr>
              <w:t>27.</w:t>
            </w:r>
          </w:p>
        </w:tc>
        <w:tc>
          <w:tcPr>
            <w:tcW w:w="3345" w:type="dxa"/>
            <w:shd w:val="clear" w:color="auto" w:fill="auto"/>
          </w:tcPr>
          <w:p w:rsidR="009C6BF3" w:rsidRPr="009C6BF3" w:rsidRDefault="00697332" w:rsidP="00697332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Программа к</w:t>
            </w:r>
            <w:r w:rsidR="009C6BF3" w:rsidRPr="009C6BF3">
              <w:rPr>
                <w:rFonts w:ascii="Liberation Serif" w:hAnsi="Liberation Serif" w:cs="Liberation Serif"/>
                <w:sz w:val="26"/>
                <w:szCs w:val="26"/>
              </w:rPr>
              <w:t>омплексно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го </w:t>
            </w:r>
            <w:r w:rsidR="009C6BF3" w:rsidRPr="009C6BF3">
              <w:rPr>
                <w:rFonts w:ascii="Liberation Serif" w:hAnsi="Liberation Serif" w:cs="Liberation Serif"/>
                <w:sz w:val="26"/>
                <w:szCs w:val="26"/>
              </w:rPr>
              <w:t>развити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я</w:t>
            </w:r>
            <w:r w:rsidR="009C6BF3" w:rsidRPr="009C6BF3">
              <w:rPr>
                <w:rFonts w:ascii="Liberation Serif" w:hAnsi="Liberation Serif" w:cs="Liberation Serif"/>
                <w:sz w:val="26"/>
                <w:szCs w:val="26"/>
              </w:rPr>
              <w:t xml:space="preserve"> систем коммунальной инфраструктуры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Куртамышского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 Курганской области на период до 2040 года</w:t>
            </w:r>
            <w:bookmarkStart w:id="0" w:name="_GoBack"/>
            <w:bookmarkEnd w:id="0"/>
          </w:p>
        </w:tc>
        <w:tc>
          <w:tcPr>
            <w:tcW w:w="5244" w:type="dxa"/>
            <w:shd w:val="clear" w:color="auto" w:fill="auto"/>
          </w:tcPr>
          <w:p w:rsidR="009C6BF3" w:rsidRPr="009C6BF3" w:rsidRDefault="00CD669D" w:rsidP="00CD669D">
            <w:pPr>
              <w:pStyle w:val="ConsPlusNormal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Куртамышского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 Курганской области, о</w:t>
            </w:r>
            <w:r w:rsidR="009C6BF3" w:rsidRPr="009C6BF3">
              <w:rPr>
                <w:rFonts w:ascii="Liberation Serif" w:hAnsi="Liberation Serif" w:cs="Liberation Serif"/>
                <w:sz w:val="26"/>
                <w:szCs w:val="26"/>
              </w:rPr>
              <w:t xml:space="preserve">тдел по развитию городской территорий Администрации </w:t>
            </w:r>
            <w:proofErr w:type="spellStart"/>
            <w:r w:rsidR="009C6BF3" w:rsidRPr="009C6BF3">
              <w:rPr>
                <w:rFonts w:ascii="Liberation Serif" w:hAnsi="Liberation Serif" w:cs="Liberation Serif"/>
                <w:sz w:val="26"/>
                <w:szCs w:val="26"/>
              </w:rPr>
              <w:t>Куртамышского</w:t>
            </w:r>
            <w:proofErr w:type="spellEnd"/>
            <w:r w:rsidR="009C6BF3" w:rsidRPr="009C6BF3"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 Курганской области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, </w:t>
            </w:r>
            <w:r w:rsidR="009C6BF3" w:rsidRPr="009C6BF3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отдел по развитию сельских территорий Администрации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Куртамышского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муниципального округа Курганской области</w:t>
            </w:r>
          </w:p>
        </w:tc>
      </w:tr>
    </w:tbl>
    <w:p w:rsidR="00300D6F" w:rsidRDefault="00300D6F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                                                           ».</w:t>
      </w:r>
    </w:p>
    <w:p w:rsidR="00891198" w:rsidRPr="004D766A" w:rsidRDefault="009C6BF3" w:rsidP="00300D6F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</w:t>
      </w:r>
      <w:r w:rsidR="00891198" w:rsidRPr="004D766A">
        <w:rPr>
          <w:rFonts w:ascii="Liberation Serif" w:hAnsi="Liberation Serif" w:cs="Liberation Serif"/>
          <w:sz w:val="26"/>
          <w:szCs w:val="26"/>
        </w:rPr>
        <w:t xml:space="preserve">. </w:t>
      </w:r>
      <w:r>
        <w:rPr>
          <w:rFonts w:ascii="Liberation Serif" w:hAnsi="Liberation Serif" w:cs="Liberation Serif"/>
          <w:sz w:val="26"/>
          <w:szCs w:val="26"/>
        </w:rPr>
        <w:t>Разместить н</w:t>
      </w:r>
      <w:r w:rsidR="00891198" w:rsidRPr="004D766A">
        <w:rPr>
          <w:rFonts w:ascii="Liberation Serif" w:hAnsi="Liberation Serif" w:cs="Liberation Serif"/>
          <w:sz w:val="26"/>
          <w:szCs w:val="26"/>
        </w:rPr>
        <w:t xml:space="preserve">астоящее </w:t>
      </w:r>
      <w:r w:rsidR="001174E4" w:rsidRPr="004D766A">
        <w:rPr>
          <w:rFonts w:ascii="Liberation Serif" w:hAnsi="Liberation Serif" w:cs="Liberation Serif"/>
          <w:sz w:val="26"/>
          <w:szCs w:val="26"/>
        </w:rPr>
        <w:t>распоряжени</w:t>
      </w:r>
      <w:r w:rsidR="00891198" w:rsidRPr="004D766A">
        <w:rPr>
          <w:rFonts w:ascii="Liberation Serif" w:hAnsi="Liberation Serif" w:cs="Liberation Serif"/>
          <w:sz w:val="26"/>
          <w:szCs w:val="26"/>
        </w:rPr>
        <w:t>е на официальном сайте Администрации Куртамышского муниципального округа Курганской области.</w:t>
      </w:r>
    </w:p>
    <w:p w:rsidR="00300D6F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4D766A">
        <w:rPr>
          <w:rFonts w:ascii="Liberation Serif" w:hAnsi="Liberation Serif" w:cs="Liberation Serif"/>
          <w:sz w:val="26"/>
          <w:szCs w:val="26"/>
        </w:rPr>
        <w:t xml:space="preserve">       </w:t>
      </w:r>
      <w:r w:rsidR="00300D6F">
        <w:rPr>
          <w:rFonts w:ascii="Liberation Serif" w:hAnsi="Liberation Serif" w:cs="Liberation Serif"/>
          <w:sz w:val="26"/>
          <w:szCs w:val="26"/>
        </w:rPr>
        <w:tab/>
      </w:r>
    </w:p>
    <w:p w:rsidR="00300D6F" w:rsidRDefault="00300D6F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4D766A" w:rsidRDefault="009C6BF3" w:rsidP="00300D6F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</w:t>
      </w:r>
      <w:r w:rsidR="00891198" w:rsidRPr="004D766A">
        <w:rPr>
          <w:rFonts w:ascii="Liberation Serif" w:hAnsi="Liberation Serif" w:cs="Liberation Serif"/>
          <w:sz w:val="26"/>
          <w:szCs w:val="26"/>
        </w:rPr>
        <w:t xml:space="preserve">. Контроль за </w:t>
      </w:r>
      <w:r>
        <w:rPr>
          <w:rFonts w:ascii="Liberation Serif" w:hAnsi="Liberation Serif" w:cs="Liberation Serif"/>
          <w:sz w:val="26"/>
          <w:szCs w:val="26"/>
        </w:rPr>
        <w:t xml:space="preserve">выполнением </w:t>
      </w:r>
      <w:r w:rsidR="00891198" w:rsidRPr="004D766A">
        <w:rPr>
          <w:rFonts w:ascii="Liberation Serif" w:hAnsi="Liberation Serif" w:cs="Liberation Serif"/>
          <w:sz w:val="26"/>
          <w:szCs w:val="26"/>
        </w:rPr>
        <w:t xml:space="preserve">настоящего </w:t>
      </w:r>
      <w:r w:rsidR="001174E4" w:rsidRPr="004D766A">
        <w:rPr>
          <w:rFonts w:ascii="Liberation Serif" w:hAnsi="Liberation Serif" w:cs="Liberation Serif"/>
          <w:sz w:val="26"/>
          <w:szCs w:val="26"/>
        </w:rPr>
        <w:t>распоряже</w:t>
      </w:r>
      <w:r w:rsidR="00891198" w:rsidRPr="004D766A">
        <w:rPr>
          <w:rFonts w:ascii="Liberation Serif" w:hAnsi="Liberation Serif" w:cs="Liberation Serif"/>
          <w:sz w:val="26"/>
          <w:szCs w:val="26"/>
        </w:rPr>
        <w:t>ния возложить на</w:t>
      </w:r>
      <w:r>
        <w:rPr>
          <w:rFonts w:ascii="Liberation Serif" w:hAnsi="Liberation Serif" w:cs="Liberation Serif"/>
          <w:sz w:val="26"/>
          <w:szCs w:val="26"/>
        </w:rPr>
        <w:t xml:space="preserve"> руководителя отдела экономики </w:t>
      </w:r>
      <w:r w:rsidR="00891198" w:rsidRPr="004D766A">
        <w:rPr>
          <w:rFonts w:ascii="Liberation Serif" w:hAnsi="Liberation Serif" w:cs="Liberation Serif"/>
          <w:sz w:val="26"/>
          <w:szCs w:val="26"/>
        </w:rPr>
        <w:t xml:space="preserve">Администрации </w:t>
      </w:r>
      <w:proofErr w:type="spellStart"/>
      <w:r w:rsidR="00891198" w:rsidRPr="004D766A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891198" w:rsidRPr="004D766A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области.</w:t>
      </w:r>
    </w:p>
    <w:p w:rsidR="00891198" w:rsidRPr="004D766A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4D766A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4D766A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4D766A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4D766A">
        <w:rPr>
          <w:rFonts w:ascii="Liberation Serif" w:hAnsi="Liberation Serif" w:cs="Liberation Serif"/>
          <w:sz w:val="26"/>
          <w:szCs w:val="26"/>
        </w:rPr>
        <w:t>Глава Куртамышского муниципального округа</w:t>
      </w:r>
    </w:p>
    <w:p w:rsidR="00891198" w:rsidRPr="004D766A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4D766A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  </w:t>
      </w:r>
      <w:r w:rsidR="004E56B3" w:rsidRPr="004D766A">
        <w:rPr>
          <w:rFonts w:ascii="Liberation Serif" w:hAnsi="Liberation Serif" w:cs="Liberation Serif"/>
          <w:sz w:val="26"/>
          <w:szCs w:val="26"/>
        </w:rPr>
        <w:t xml:space="preserve">    </w:t>
      </w:r>
      <w:r w:rsidRPr="004D766A">
        <w:rPr>
          <w:rFonts w:ascii="Liberation Serif" w:hAnsi="Liberation Serif" w:cs="Liberation Serif"/>
          <w:sz w:val="26"/>
          <w:szCs w:val="26"/>
        </w:rPr>
        <w:t xml:space="preserve">   </w:t>
      </w:r>
      <w:r w:rsidR="004D766A"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Pr="004D766A">
        <w:rPr>
          <w:rFonts w:ascii="Liberation Serif" w:hAnsi="Liberation Serif" w:cs="Liberation Serif"/>
          <w:sz w:val="26"/>
          <w:szCs w:val="26"/>
        </w:rPr>
        <w:t xml:space="preserve">     А.Н. Гвоздев</w:t>
      </w:r>
    </w:p>
    <w:p w:rsidR="00891198" w:rsidRPr="004D766A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4D766A" w:rsidRDefault="00891198" w:rsidP="00891198">
      <w:pPr>
        <w:jc w:val="both"/>
        <w:rPr>
          <w:rFonts w:ascii="Liberation Serif" w:hAnsi="Liberation Serif" w:cs="Liberation Serif"/>
        </w:rPr>
      </w:pPr>
    </w:p>
    <w:p w:rsidR="004E56B3" w:rsidRPr="004D766A" w:rsidRDefault="004E56B3" w:rsidP="00891198">
      <w:pPr>
        <w:jc w:val="both"/>
        <w:rPr>
          <w:rFonts w:ascii="Liberation Serif" w:hAnsi="Liberation Serif" w:cs="Liberation Serif"/>
        </w:rPr>
      </w:pPr>
    </w:p>
    <w:p w:rsidR="004E56B3" w:rsidRPr="004D766A" w:rsidRDefault="004E56B3" w:rsidP="00891198">
      <w:pPr>
        <w:jc w:val="both"/>
        <w:rPr>
          <w:rFonts w:ascii="Liberation Serif" w:hAnsi="Liberation Serif" w:cs="Liberation Serif"/>
        </w:rPr>
      </w:pPr>
    </w:p>
    <w:p w:rsidR="004E56B3" w:rsidRPr="004D766A" w:rsidRDefault="004E56B3" w:rsidP="00891198">
      <w:pPr>
        <w:jc w:val="both"/>
        <w:rPr>
          <w:rFonts w:ascii="Liberation Serif" w:hAnsi="Liberation Serif" w:cs="Liberation Serif"/>
        </w:rPr>
      </w:pPr>
    </w:p>
    <w:p w:rsidR="004E56B3" w:rsidRPr="004D766A" w:rsidRDefault="004E56B3" w:rsidP="00891198">
      <w:pPr>
        <w:jc w:val="both"/>
        <w:rPr>
          <w:rFonts w:ascii="Liberation Serif" w:hAnsi="Liberation Serif" w:cs="Liberation Serif"/>
        </w:rPr>
      </w:pPr>
    </w:p>
    <w:p w:rsidR="00C5205B" w:rsidRDefault="00C5205B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300D6F" w:rsidRDefault="00300D6F" w:rsidP="00891198">
      <w:pPr>
        <w:jc w:val="both"/>
        <w:rPr>
          <w:rFonts w:ascii="Liberation Serif" w:hAnsi="Liberation Serif" w:cs="Liberation Serif"/>
        </w:rPr>
      </w:pPr>
    </w:p>
    <w:p w:rsidR="00891198" w:rsidRPr="004D766A" w:rsidRDefault="00891198" w:rsidP="00891198">
      <w:pPr>
        <w:jc w:val="both"/>
        <w:rPr>
          <w:rFonts w:ascii="Liberation Serif" w:hAnsi="Liberation Serif" w:cs="Liberation Serif"/>
        </w:rPr>
      </w:pPr>
      <w:proofErr w:type="spellStart"/>
      <w:r w:rsidRPr="004D766A">
        <w:rPr>
          <w:rFonts w:ascii="Liberation Serif" w:hAnsi="Liberation Serif" w:cs="Liberation Serif"/>
        </w:rPr>
        <w:t>К</w:t>
      </w:r>
      <w:r w:rsidR="009C6BF3">
        <w:rPr>
          <w:rFonts w:ascii="Liberation Serif" w:hAnsi="Liberation Serif" w:cs="Liberation Serif"/>
        </w:rPr>
        <w:t>очарина</w:t>
      </w:r>
      <w:proofErr w:type="spellEnd"/>
      <w:r w:rsidR="009C6BF3">
        <w:rPr>
          <w:rFonts w:ascii="Liberation Serif" w:hAnsi="Liberation Serif" w:cs="Liberation Serif"/>
        </w:rPr>
        <w:t xml:space="preserve"> И.</w:t>
      </w:r>
      <w:r w:rsidRPr="004D766A">
        <w:rPr>
          <w:rFonts w:ascii="Liberation Serif" w:hAnsi="Liberation Serif" w:cs="Liberation Serif"/>
        </w:rPr>
        <w:t>А.</w:t>
      </w:r>
    </w:p>
    <w:p w:rsidR="00891198" w:rsidRPr="004D766A" w:rsidRDefault="00891198" w:rsidP="00891198">
      <w:pPr>
        <w:jc w:val="both"/>
        <w:rPr>
          <w:rFonts w:ascii="Liberation Serif" w:hAnsi="Liberation Serif" w:cs="Liberation Serif"/>
        </w:rPr>
      </w:pPr>
      <w:r w:rsidRPr="004D766A">
        <w:rPr>
          <w:rFonts w:ascii="Liberation Serif" w:hAnsi="Liberation Serif" w:cs="Liberation Serif"/>
        </w:rPr>
        <w:t>2</w:t>
      </w:r>
      <w:r w:rsidR="009C6BF3">
        <w:rPr>
          <w:rFonts w:ascii="Liberation Serif" w:hAnsi="Liberation Serif" w:cs="Liberation Serif"/>
        </w:rPr>
        <w:t>3086</w:t>
      </w:r>
    </w:p>
    <w:p w:rsidR="00891198" w:rsidRPr="004D766A" w:rsidRDefault="00891198" w:rsidP="00891198">
      <w:pPr>
        <w:jc w:val="both"/>
        <w:rPr>
          <w:rFonts w:ascii="Liberation Serif" w:hAnsi="Liberation Serif" w:cs="Liberation Serif"/>
        </w:rPr>
      </w:pPr>
      <w:r w:rsidRPr="004D766A">
        <w:rPr>
          <w:rFonts w:ascii="Liberation Serif" w:hAnsi="Liberation Serif" w:cs="Liberation Serif"/>
        </w:rPr>
        <w:t>Разослано по списку (</w:t>
      </w:r>
      <w:proofErr w:type="spellStart"/>
      <w:proofErr w:type="gramStart"/>
      <w:r w:rsidRPr="004D766A">
        <w:rPr>
          <w:rFonts w:ascii="Liberation Serif" w:hAnsi="Liberation Serif" w:cs="Liberation Serif"/>
        </w:rPr>
        <w:t>см.оборот</w:t>
      </w:r>
      <w:proofErr w:type="spellEnd"/>
      <w:proofErr w:type="gramEnd"/>
      <w:r w:rsidRPr="004D766A">
        <w:rPr>
          <w:rFonts w:ascii="Liberation Serif" w:hAnsi="Liberation Serif" w:cs="Liberation Serif"/>
        </w:rPr>
        <w:t>)</w:t>
      </w:r>
    </w:p>
    <w:p w:rsidR="00886F12" w:rsidRPr="004D766A" w:rsidRDefault="00697332">
      <w:pPr>
        <w:rPr>
          <w:rFonts w:ascii="Liberation Serif" w:hAnsi="Liberation Serif" w:cs="Liberation Serif"/>
        </w:rPr>
      </w:pPr>
    </w:p>
    <w:sectPr w:rsidR="00886F12" w:rsidRPr="004D766A" w:rsidSect="004E56B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B4113"/>
    <w:rsid w:val="001174E4"/>
    <w:rsid w:val="001209BD"/>
    <w:rsid w:val="00300D6F"/>
    <w:rsid w:val="0047535E"/>
    <w:rsid w:val="004D766A"/>
    <w:rsid w:val="004E56B3"/>
    <w:rsid w:val="005C2AB9"/>
    <w:rsid w:val="00697332"/>
    <w:rsid w:val="00725E34"/>
    <w:rsid w:val="00891198"/>
    <w:rsid w:val="008C5411"/>
    <w:rsid w:val="009C6BF3"/>
    <w:rsid w:val="00AA2F54"/>
    <w:rsid w:val="00AB18F0"/>
    <w:rsid w:val="00B25A94"/>
    <w:rsid w:val="00C5205B"/>
    <w:rsid w:val="00C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C22F"/>
  <w15:docId w15:val="{4AEA6A14-B70E-4819-A807-DCC8A142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C6BF3"/>
    <w:pPr>
      <w:ind w:left="720"/>
      <w:contextualSpacing/>
    </w:pPr>
  </w:style>
  <w:style w:type="paragraph" w:customStyle="1" w:styleId="ConsPlusNormal">
    <w:name w:val="ConsPlusNormal"/>
    <w:rsid w:val="009C6B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18</cp:revision>
  <cp:lastPrinted>2025-04-16T06:08:00Z</cp:lastPrinted>
  <dcterms:created xsi:type="dcterms:W3CDTF">2021-10-08T04:01:00Z</dcterms:created>
  <dcterms:modified xsi:type="dcterms:W3CDTF">2025-04-16T06:09:00Z</dcterms:modified>
</cp:coreProperties>
</file>